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23A" w:rsidRDefault="007B623A">
      <w:pPr>
        <w:pStyle w:val="a8"/>
        <w:widowControl/>
        <w:spacing w:after="76" w:line="525" w:lineRule="atLeast"/>
        <w:ind w:firstLine="420"/>
        <w:rPr>
          <w:rFonts w:ascii="仿宋_GB2312" w:eastAsia="仿宋_GB2312" w:hAnsi="宋体" w:cs="宋体"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b/>
          <w:bCs/>
          <w:sz w:val="32"/>
          <w:szCs w:val="32"/>
        </w:rPr>
        <w:t>附件1：</w:t>
      </w:r>
    </w:p>
    <w:tbl>
      <w:tblPr>
        <w:tblW w:w="9360" w:type="dxa"/>
        <w:tblInd w:w="96" w:type="dxa"/>
        <w:tblLook w:val="0000" w:firstRow="0" w:lastRow="0" w:firstColumn="0" w:lastColumn="0" w:noHBand="0" w:noVBand="0"/>
      </w:tblPr>
      <w:tblGrid>
        <w:gridCol w:w="4196"/>
        <w:gridCol w:w="5164"/>
      </w:tblGrid>
      <w:tr w:rsidR="007B623A">
        <w:trPr>
          <w:trHeight w:val="1779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2024年海陵区中小学、幼儿园公开招聘卫生保健人员岗位计划                                        </w:t>
            </w:r>
          </w:p>
        </w:tc>
      </w:tr>
      <w:tr w:rsidR="007B623A">
        <w:trPr>
          <w:trHeight w:val="48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岗位计划</w:t>
            </w:r>
          </w:p>
        </w:tc>
      </w:tr>
      <w:tr w:rsidR="007B623A">
        <w:trPr>
          <w:trHeight w:val="48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泰州市城东中心小学附属幼儿园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B623A">
        <w:trPr>
          <w:trHeight w:val="48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泰州市迎春幼儿园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B623A">
        <w:trPr>
          <w:trHeight w:val="48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泰州市润泰幼儿园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B623A">
        <w:trPr>
          <w:trHeight w:val="48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泰州市苏陈幼儿园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B623A">
        <w:trPr>
          <w:trHeight w:val="507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泰州</w:t>
            </w:r>
            <w:proofErr w:type="gramStart"/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市</w:t>
            </w:r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里华</w:t>
            </w:r>
            <w:proofErr w:type="gramEnd"/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幼儿园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B623A">
        <w:trPr>
          <w:trHeight w:val="507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泰州市</w:t>
            </w:r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实验小学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B623A">
        <w:trPr>
          <w:trHeight w:val="507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泰州市</w:t>
            </w:r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实验小学东校区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B623A">
        <w:trPr>
          <w:trHeight w:val="507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泰州市</w:t>
            </w:r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城东中心小学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B623A">
        <w:trPr>
          <w:trHeight w:val="507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泰州市</w:t>
            </w:r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城东中心小学迎春校区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B623A">
        <w:trPr>
          <w:trHeight w:val="507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泰州市</w:t>
            </w:r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城东中心小学经东校区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B623A">
        <w:trPr>
          <w:trHeight w:val="507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泰州市</w:t>
            </w:r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城东中心小学春晖校区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B623A">
        <w:trPr>
          <w:trHeight w:val="507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泰州市</w:t>
            </w:r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大</w:t>
            </w:r>
            <w:proofErr w:type="gramStart"/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浦中心</w:t>
            </w:r>
            <w:proofErr w:type="gramEnd"/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小学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B623A">
        <w:trPr>
          <w:trHeight w:val="507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泰州市</w:t>
            </w:r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海光中心小学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B623A">
        <w:trPr>
          <w:trHeight w:val="507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泰州市</w:t>
            </w:r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大</w:t>
            </w:r>
            <w:proofErr w:type="gramStart"/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冯</w:t>
            </w:r>
            <w:proofErr w:type="gramEnd"/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中心小学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B623A">
        <w:trPr>
          <w:trHeight w:val="507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泰州市第二中学附属初中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B623A">
        <w:trPr>
          <w:trHeight w:val="507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泰州市第二中学附属初中</w:t>
            </w:r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东校区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B623A">
        <w:trPr>
          <w:trHeight w:val="507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泰州</w:t>
            </w:r>
            <w:proofErr w:type="gramStart"/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市</w:t>
            </w:r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智堡</w:t>
            </w:r>
            <w:proofErr w:type="gramEnd"/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实验学校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B623A">
        <w:trPr>
          <w:trHeight w:val="507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lastRenderedPageBreak/>
              <w:t>泰州市</w:t>
            </w:r>
            <w:proofErr w:type="gramStart"/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罡杨学校</w:t>
            </w:r>
            <w:proofErr w:type="gramEnd"/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B623A">
        <w:trPr>
          <w:trHeight w:val="507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泰州</w:t>
            </w:r>
            <w:proofErr w:type="gramStart"/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市</w:t>
            </w:r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里华初中</w:t>
            </w:r>
            <w:proofErr w:type="gramEnd"/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7B623A">
        <w:trPr>
          <w:trHeight w:val="507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szCs w:val="21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Cs w:val="21"/>
                <w:lang w:bidi="ar"/>
              </w:rPr>
              <w:t>泰州市</w:t>
            </w:r>
            <w:r>
              <w:rPr>
                <w:rFonts w:ascii="楷体_GB2312" w:eastAsia="楷体_GB2312" w:hAnsi="宋体" w:cs="楷体_GB2312" w:hint="eastAsia"/>
                <w:b/>
                <w:bCs/>
                <w:szCs w:val="21"/>
              </w:rPr>
              <w:t>港口学校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23A" w:rsidRDefault="007B623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</w:tbl>
    <w:p w:rsidR="007B623A" w:rsidRDefault="007B623A">
      <w:pPr>
        <w:textAlignment w:val="baseline"/>
        <w:rPr>
          <w:rFonts w:ascii="黑体" w:eastAsia="黑体" w:cs="黑体" w:hint="eastAsia"/>
          <w:sz w:val="28"/>
          <w:szCs w:val="28"/>
        </w:rPr>
      </w:pPr>
    </w:p>
    <w:sectPr w:rsidR="007B623A">
      <w:pgSz w:w="11906" w:h="16838"/>
      <w:pgMar w:top="1440" w:right="1361" w:bottom="1440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C72" w:rsidRDefault="00424C72" w:rsidP="00804097">
      <w:r>
        <w:separator/>
      </w:r>
    </w:p>
  </w:endnote>
  <w:endnote w:type="continuationSeparator" w:id="0">
    <w:p w:rsidR="00424C72" w:rsidRDefault="00424C72" w:rsidP="0080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C72" w:rsidRDefault="00424C72" w:rsidP="00804097">
      <w:r>
        <w:separator/>
      </w:r>
    </w:p>
  </w:footnote>
  <w:footnote w:type="continuationSeparator" w:id="0">
    <w:p w:rsidR="00424C72" w:rsidRDefault="00424C72" w:rsidP="00804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2B476"/>
    <w:multiLevelType w:val="singleLevel"/>
    <w:tmpl w:val="28A2B47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E6186AA"/>
    <w:multiLevelType w:val="singleLevel"/>
    <w:tmpl w:val="4E6186AA"/>
    <w:lvl w:ilvl="0">
      <w:start w:val="1"/>
      <w:numFmt w:val="chineseCounting"/>
      <w:suff w:val="nothing"/>
      <w:lvlText w:val="（%1）"/>
      <w:lvlJc w:val="left"/>
      <w:pPr>
        <w:ind w:left="45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U5MTA1NTNiMDJlYzkwYzZiMjY0OWFjZGI1NDM2NTkifQ=="/>
  </w:docVars>
  <w:rsids>
    <w:rsidRoot w:val="003C6328"/>
    <w:rsid w:val="000026A7"/>
    <w:rsid w:val="00017880"/>
    <w:rsid w:val="000212CE"/>
    <w:rsid w:val="00022055"/>
    <w:rsid w:val="00023FA4"/>
    <w:rsid w:val="00024CCE"/>
    <w:rsid w:val="00055F4C"/>
    <w:rsid w:val="000670B0"/>
    <w:rsid w:val="00076EA2"/>
    <w:rsid w:val="000774B6"/>
    <w:rsid w:val="0009211B"/>
    <w:rsid w:val="00092694"/>
    <w:rsid w:val="000A0823"/>
    <w:rsid w:val="000D4D82"/>
    <w:rsid w:val="000F5C07"/>
    <w:rsid w:val="00143C2A"/>
    <w:rsid w:val="001634FB"/>
    <w:rsid w:val="001635C2"/>
    <w:rsid w:val="001B54C4"/>
    <w:rsid w:val="002244BD"/>
    <w:rsid w:val="00224DC4"/>
    <w:rsid w:val="00230D58"/>
    <w:rsid w:val="002773FA"/>
    <w:rsid w:val="0029339A"/>
    <w:rsid w:val="002B1A63"/>
    <w:rsid w:val="002B28B6"/>
    <w:rsid w:val="002B3643"/>
    <w:rsid w:val="002C1CAC"/>
    <w:rsid w:val="002C5FE4"/>
    <w:rsid w:val="002D5D92"/>
    <w:rsid w:val="002D7167"/>
    <w:rsid w:val="002F5AE6"/>
    <w:rsid w:val="003005BE"/>
    <w:rsid w:val="003026E8"/>
    <w:rsid w:val="00303DB1"/>
    <w:rsid w:val="003371CB"/>
    <w:rsid w:val="00350005"/>
    <w:rsid w:val="00350DC4"/>
    <w:rsid w:val="0038273E"/>
    <w:rsid w:val="00386641"/>
    <w:rsid w:val="00391D89"/>
    <w:rsid w:val="003A41E4"/>
    <w:rsid w:val="003C62F6"/>
    <w:rsid w:val="003C6328"/>
    <w:rsid w:val="003D1CCD"/>
    <w:rsid w:val="003E6F8B"/>
    <w:rsid w:val="003E7611"/>
    <w:rsid w:val="003F4E24"/>
    <w:rsid w:val="00414798"/>
    <w:rsid w:val="00424C72"/>
    <w:rsid w:val="00493544"/>
    <w:rsid w:val="004A7916"/>
    <w:rsid w:val="004C338B"/>
    <w:rsid w:val="004C7EE4"/>
    <w:rsid w:val="004D58CC"/>
    <w:rsid w:val="004D6F06"/>
    <w:rsid w:val="004E10F8"/>
    <w:rsid w:val="00503BF5"/>
    <w:rsid w:val="00510D73"/>
    <w:rsid w:val="00536ECF"/>
    <w:rsid w:val="0059178F"/>
    <w:rsid w:val="005B6173"/>
    <w:rsid w:val="005C0551"/>
    <w:rsid w:val="005C411C"/>
    <w:rsid w:val="005F1019"/>
    <w:rsid w:val="00611877"/>
    <w:rsid w:val="00614F69"/>
    <w:rsid w:val="00623D2C"/>
    <w:rsid w:val="0064173B"/>
    <w:rsid w:val="00660434"/>
    <w:rsid w:val="006670CA"/>
    <w:rsid w:val="00677762"/>
    <w:rsid w:val="006825FB"/>
    <w:rsid w:val="006D608E"/>
    <w:rsid w:val="006E7E67"/>
    <w:rsid w:val="006F389D"/>
    <w:rsid w:val="00710662"/>
    <w:rsid w:val="00711014"/>
    <w:rsid w:val="00733583"/>
    <w:rsid w:val="00734014"/>
    <w:rsid w:val="00737FD6"/>
    <w:rsid w:val="00754219"/>
    <w:rsid w:val="007828C7"/>
    <w:rsid w:val="0078503F"/>
    <w:rsid w:val="007A2EF1"/>
    <w:rsid w:val="007B623A"/>
    <w:rsid w:val="007B6DD1"/>
    <w:rsid w:val="007E261D"/>
    <w:rsid w:val="00801B36"/>
    <w:rsid w:val="00804097"/>
    <w:rsid w:val="00822654"/>
    <w:rsid w:val="00835EB3"/>
    <w:rsid w:val="008413A2"/>
    <w:rsid w:val="008A49AA"/>
    <w:rsid w:val="008B2B55"/>
    <w:rsid w:val="008F10E6"/>
    <w:rsid w:val="00920D3D"/>
    <w:rsid w:val="00941D87"/>
    <w:rsid w:val="0095055C"/>
    <w:rsid w:val="00994B19"/>
    <w:rsid w:val="009D3D15"/>
    <w:rsid w:val="009E493F"/>
    <w:rsid w:val="00A06011"/>
    <w:rsid w:val="00A27C84"/>
    <w:rsid w:val="00A568C9"/>
    <w:rsid w:val="00A6173A"/>
    <w:rsid w:val="00A647D1"/>
    <w:rsid w:val="00A64E0B"/>
    <w:rsid w:val="00AA0351"/>
    <w:rsid w:val="00AD34CF"/>
    <w:rsid w:val="00AE4042"/>
    <w:rsid w:val="00B4584B"/>
    <w:rsid w:val="00B45C2E"/>
    <w:rsid w:val="00B679B7"/>
    <w:rsid w:val="00B836A2"/>
    <w:rsid w:val="00BC1405"/>
    <w:rsid w:val="00BE1619"/>
    <w:rsid w:val="00BE2D7A"/>
    <w:rsid w:val="00BE459D"/>
    <w:rsid w:val="00BE5B4A"/>
    <w:rsid w:val="00C16919"/>
    <w:rsid w:val="00C438F3"/>
    <w:rsid w:val="00C533B7"/>
    <w:rsid w:val="00C93637"/>
    <w:rsid w:val="00C940CE"/>
    <w:rsid w:val="00C96F4E"/>
    <w:rsid w:val="00CA086B"/>
    <w:rsid w:val="00CE348E"/>
    <w:rsid w:val="00CF5494"/>
    <w:rsid w:val="00D27EB0"/>
    <w:rsid w:val="00D62FB4"/>
    <w:rsid w:val="00D870A8"/>
    <w:rsid w:val="00DA61D7"/>
    <w:rsid w:val="00DA6E2B"/>
    <w:rsid w:val="00DB79C8"/>
    <w:rsid w:val="00DC355F"/>
    <w:rsid w:val="00DD1157"/>
    <w:rsid w:val="00DE5D10"/>
    <w:rsid w:val="00DE6D10"/>
    <w:rsid w:val="00E1339A"/>
    <w:rsid w:val="00E147CD"/>
    <w:rsid w:val="00E227F1"/>
    <w:rsid w:val="00E32B43"/>
    <w:rsid w:val="00E5353E"/>
    <w:rsid w:val="00E600A2"/>
    <w:rsid w:val="00E67988"/>
    <w:rsid w:val="00EA7DE8"/>
    <w:rsid w:val="00EB4BA2"/>
    <w:rsid w:val="00EB53F2"/>
    <w:rsid w:val="00EB5464"/>
    <w:rsid w:val="00ED083B"/>
    <w:rsid w:val="00EF05E1"/>
    <w:rsid w:val="00EF2035"/>
    <w:rsid w:val="00F221BD"/>
    <w:rsid w:val="00F44903"/>
    <w:rsid w:val="00FB67C3"/>
    <w:rsid w:val="00FC7D5C"/>
    <w:rsid w:val="00FE4A74"/>
    <w:rsid w:val="00FE5196"/>
    <w:rsid w:val="00FE6AE8"/>
    <w:rsid w:val="015064BD"/>
    <w:rsid w:val="01E623AB"/>
    <w:rsid w:val="01F4544E"/>
    <w:rsid w:val="02A0388A"/>
    <w:rsid w:val="03B10BDE"/>
    <w:rsid w:val="04D71A62"/>
    <w:rsid w:val="04F851CA"/>
    <w:rsid w:val="05DC33CA"/>
    <w:rsid w:val="082C22F4"/>
    <w:rsid w:val="0883739B"/>
    <w:rsid w:val="0AA1557B"/>
    <w:rsid w:val="0AD37421"/>
    <w:rsid w:val="0C64541D"/>
    <w:rsid w:val="0C86287B"/>
    <w:rsid w:val="0DB735A4"/>
    <w:rsid w:val="0E0728E2"/>
    <w:rsid w:val="0F287294"/>
    <w:rsid w:val="11263850"/>
    <w:rsid w:val="1130086E"/>
    <w:rsid w:val="11442DDF"/>
    <w:rsid w:val="135E3BD9"/>
    <w:rsid w:val="1414160D"/>
    <w:rsid w:val="14675080"/>
    <w:rsid w:val="14913379"/>
    <w:rsid w:val="162555C9"/>
    <w:rsid w:val="165D2CA8"/>
    <w:rsid w:val="16960EEB"/>
    <w:rsid w:val="172E1FE7"/>
    <w:rsid w:val="177867CB"/>
    <w:rsid w:val="18053BC0"/>
    <w:rsid w:val="1970339D"/>
    <w:rsid w:val="1A0001B1"/>
    <w:rsid w:val="1A9E63DF"/>
    <w:rsid w:val="1BD354BC"/>
    <w:rsid w:val="1BF1070E"/>
    <w:rsid w:val="1C570EAE"/>
    <w:rsid w:val="1C776665"/>
    <w:rsid w:val="1CA87558"/>
    <w:rsid w:val="1CE47B72"/>
    <w:rsid w:val="1DC4060D"/>
    <w:rsid w:val="1F0320F8"/>
    <w:rsid w:val="1F3C1FA0"/>
    <w:rsid w:val="200A1BA6"/>
    <w:rsid w:val="21393A65"/>
    <w:rsid w:val="21FA56E5"/>
    <w:rsid w:val="22E95985"/>
    <w:rsid w:val="22F948AB"/>
    <w:rsid w:val="23791289"/>
    <w:rsid w:val="23811214"/>
    <w:rsid w:val="241C28C8"/>
    <w:rsid w:val="243B692B"/>
    <w:rsid w:val="24680008"/>
    <w:rsid w:val="25ED4937"/>
    <w:rsid w:val="260647EB"/>
    <w:rsid w:val="260D64E5"/>
    <w:rsid w:val="26193C92"/>
    <w:rsid w:val="2A08466F"/>
    <w:rsid w:val="2A0E05F7"/>
    <w:rsid w:val="2B2B57CA"/>
    <w:rsid w:val="2B853AC6"/>
    <w:rsid w:val="2B9B4985"/>
    <w:rsid w:val="2D36076B"/>
    <w:rsid w:val="2E24699F"/>
    <w:rsid w:val="2FFE684C"/>
    <w:rsid w:val="307460D6"/>
    <w:rsid w:val="315261D3"/>
    <w:rsid w:val="31606E9B"/>
    <w:rsid w:val="326062DF"/>
    <w:rsid w:val="3273307D"/>
    <w:rsid w:val="335C5091"/>
    <w:rsid w:val="33E67D95"/>
    <w:rsid w:val="345602D1"/>
    <w:rsid w:val="34A068B4"/>
    <w:rsid w:val="352B4A5D"/>
    <w:rsid w:val="371119FB"/>
    <w:rsid w:val="385F18F9"/>
    <w:rsid w:val="39084F20"/>
    <w:rsid w:val="3A5D7CA4"/>
    <w:rsid w:val="3AB33DEC"/>
    <w:rsid w:val="3ADF3D73"/>
    <w:rsid w:val="3B607307"/>
    <w:rsid w:val="3B9F054C"/>
    <w:rsid w:val="3BEF72D1"/>
    <w:rsid w:val="3D4828D3"/>
    <w:rsid w:val="3EBA2366"/>
    <w:rsid w:val="3F305B74"/>
    <w:rsid w:val="40221C77"/>
    <w:rsid w:val="41366B98"/>
    <w:rsid w:val="427B4563"/>
    <w:rsid w:val="43625B3F"/>
    <w:rsid w:val="45C11C3B"/>
    <w:rsid w:val="45DF34F2"/>
    <w:rsid w:val="463051AD"/>
    <w:rsid w:val="48676892"/>
    <w:rsid w:val="48A21C91"/>
    <w:rsid w:val="49095541"/>
    <w:rsid w:val="4B9D662B"/>
    <w:rsid w:val="4C3F4B1A"/>
    <w:rsid w:val="4D0524C5"/>
    <w:rsid w:val="4E32418B"/>
    <w:rsid w:val="4EF453E1"/>
    <w:rsid w:val="4F7A7E4A"/>
    <w:rsid w:val="502750C0"/>
    <w:rsid w:val="52825B88"/>
    <w:rsid w:val="52CA0F60"/>
    <w:rsid w:val="533C2FC2"/>
    <w:rsid w:val="53916D30"/>
    <w:rsid w:val="54413FFF"/>
    <w:rsid w:val="552D1CC6"/>
    <w:rsid w:val="55906A70"/>
    <w:rsid w:val="55A64322"/>
    <w:rsid w:val="55E334E6"/>
    <w:rsid w:val="55E62948"/>
    <w:rsid w:val="566F2AEF"/>
    <w:rsid w:val="573673F9"/>
    <w:rsid w:val="57766997"/>
    <w:rsid w:val="59564316"/>
    <w:rsid w:val="5B477718"/>
    <w:rsid w:val="5BBE696A"/>
    <w:rsid w:val="5D9B31F7"/>
    <w:rsid w:val="5E073985"/>
    <w:rsid w:val="5E313FAA"/>
    <w:rsid w:val="5E3A191B"/>
    <w:rsid w:val="5EBC0362"/>
    <w:rsid w:val="5FD3478A"/>
    <w:rsid w:val="60446849"/>
    <w:rsid w:val="60DB68EC"/>
    <w:rsid w:val="624D5EE0"/>
    <w:rsid w:val="63A03746"/>
    <w:rsid w:val="6665453B"/>
    <w:rsid w:val="667620A3"/>
    <w:rsid w:val="66EF18D6"/>
    <w:rsid w:val="678A0B10"/>
    <w:rsid w:val="67BC4D10"/>
    <w:rsid w:val="688C523D"/>
    <w:rsid w:val="6899342A"/>
    <w:rsid w:val="69DA5D76"/>
    <w:rsid w:val="6C5271A8"/>
    <w:rsid w:val="6D055DB5"/>
    <w:rsid w:val="6D0F6AB8"/>
    <w:rsid w:val="6D32710E"/>
    <w:rsid w:val="6FBC2B96"/>
    <w:rsid w:val="71CB4DE8"/>
    <w:rsid w:val="72277C34"/>
    <w:rsid w:val="72945B8D"/>
    <w:rsid w:val="72B40DD4"/>
    <w:rsid w:val="7344126D"/>
    <w:rsid w:val="76AC32A3"/>
    <w:rsid w:val="7803629A"/>
    <w:rsid w:val="78E7020E"/>
    <w:rsid w:val="794E09B3"/>
    <w:rsid w:val="7A2C7CC7"/>
    <w:rsid w:val="7A2D6B9F"/>
    <w:rsid w:val="7A370CD1"/>
    <w:rsid w:val="7A6F2792"/>
    <w:rsid w:val="7A7D687D"/>
    <w:rsid w:val="7ABC0BDA"/>
    <w:rsid w:val="7B1F53D4"/>
    <w:rsid w:val="7BD656ED"/>
    <w:rsid w:val="7BE72326"/>
    <w:rsid w:val="7BEB0A1B"/>
    <w:rsid w:val="7BF871FA"/>
    <w:rsid w:val="7C2A4CC9"/>
    <w:rsid w:val="7D614D02"/>
    <w:rsid w:val="7D790694"/>
    <w:rsid w:val="7E5F11ED"/>
    <w:rsid w:val="7EB95689"/>
    <w:rsid w:val="7FB5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BC3D7B-F8E1-46E0-802A-190CB964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paragraph" w:styleId="3">
    <w:name w:val="Body Text Indent 3"/>
    <w:basedOn w:val="a"/>
    <w:pPr>
      <w:ind w:left="420"/>
    </w:pPr>
    <w:rPr>
      <w:szCs w:val="20"/>
    </w:rPr>
  </w:style>
  <w:style w:type="paragraph" w:styleId="a8">
    <w:name w:val="Normal (Web)"/>
    <w:basedOn w:val="a"/>
    <w:uiPriority w:val="99"/>
    <w:pPr>
      <w:spacing w:line="375" w:lineRule="atLeast"/>
      <w:jc w:val="left"/>
    </w:pPr>
    <w:rPr>
      <w:kern w:val="0"/>
      <w:szCs w:val="21"/>
    </w:rPr>
  </w:style>
  <w:style w:type="character" w:styleId="a9">
    <w:name w:val="Strong"/>
    <w:qFormat/>
    <w:rPr>
      <w:b w:val="0"/>
    </w:rPr>
  </w:style>
  <w:style w:type="character" w:styleId="aa">
    <w:name w:val="FollowedHyperlink"/>
    <w:rPr>
      <w:color w:val="800080"/>
      <w:u w:val="none"/>
    </w:rPr>
  </w:style>
  <w:style w:type="character" w:styleId="ab">
    <w:name w:val="Emphasis"/>
    <w:qFormat/>
    <w:rPr>
      <w:i w:val="0"/>
    </w:rPr>
  </w:style>
  <w:style w:type="character" w:styleId="ac">
    <w:name w:val="Hyperlink"/>
    <w:rPr>
      <w:color w:val="0000FF"/>
      <w:u w:val="none"/>
    </w:rPr>
  </w:style>
  <w:style w:type="character" w:customStyle="1" w:styleId="lmbt6">
    <w:name w:val="lmbt6"/>
    <w:rPr>
      <w:color w:val="167874"/>
    </w:rPr>
  </w:style>
  <w:style w:type="character" w:customStyle="1" w:styleId="tabtime3">
    <w:name w:val="tab_time3"/>
    <w:rPr>
      <w:color w:val="999999"/>
      <w:sz w:val="21"/>
      <w:szCs w:val="21"/>
    </w:rPr>
  </w:style>
  <w:style w:type="character" w:customStyle="1" w:styleId="tabtime4">
    <w:name w:val="tab_time4"/>
    <w:rPr>
      <w:color w:val="999999"/>
      <w:sz w:val="21"/>
      <w:szCs w:val="21"/>
    </w:rPr>
  </w:style>
  <w:style w:type="character" w:customStyle="1" w:styleId="tabtime1">
    <w:name w:val="tab_time1"/>
    <w:rPr>
      <w:color w:val="999999"/>
      <w:sz w:val="21"/>
      <w:szCs w:val="21"/>
    </w:rPr>
  </w:style>
  <w:style w:type="character" w:customStyle="1" w:styleId="lmbt2">
    <w:name w:val="lmbt2"/>
    <w:rPr>
      <w:color w:val="0093DD"/>
    </w:rPr>
  </w:style>
  <w:style w:type="character" w:customStyle="1" w:styleId="lmbt7">
    <w:name w:val="lmbt7"/>
    <w:rPr>
      <w:color w:val="347D00"/>
    </w:rPr>
  </w:style>
  <w:style w:type="character" w:customStyle="1" w:styleId="lmbt5">
    <w:name w:val="lmbt5"/>
    <w:rPr>
      <w:color w:val="CB2E26"/>
    </w:rPr>
  </w:style>
  <w:style w:type="character" w:customStyle="1" w:styleId="tabtime">
    <w:name w:val="tab_time"/>
    <w:rPr>
      <w:color w:val="999999"/>
      <w:sz w:val="21"/>
      <w:szCs w:val="21"/>
    </w:rPr>
  </w:style>
  <w:style w:type="character" w:customStyle="1" w:styleId="tabtime2">
    <w:name w:val="tab_time2"/>
    <w:rPr>
      <w:color w:val="999999"/>
      <w:sz w:val="21"/>
      <w:szCs w:val="21"/>
    </w:rPr>
  </w:style>
  <w:style w:type="character" w:customStyle="1" w:styleId="lmbt3">
    <w:name w:val="lmbt3"/>
    <w:rPr>
      <w:color w:val="0A408A"/>
    </w:rPr>
  </w:style>
  <w:style w:type="character" w:customStyle="1" w:styleId="lmbt1">
    <w:name w:val="lmbt1"/>
  </w:style>
  <w:style w:type="character" w:customStyle="1" w:styleId="lmbt">
    <w:name w:val="lmbt"/>
    <w:rPr>
      <w:color w:val="5A1973"/>
    </w:rPr>
  </w:style>
  <w:style w:type="character" w:customStyle="1" w:styleId="lmbt4">
    <w:name w:val="lmbt4"/>
    <w:rPr>
      <w:color w:val="6C1A6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xuying</dc:creator>
  <cp:keywords/>
  <cp:lastModifiedBy>沈 文华</cp:lastModifiedBy>
  <cp:revision>2</cp:revision>
  <cp:lastPrinted>2024-03-25T02:21:00Z</cp:lastPrinted>
  <dcterms:created xsi:type="dcterms:W3CDTF">2024-03-25T09:03:00Z</dcterms:created>
  <dcterms:modified xsi:type="dcterms:W3CDTF">2024-03-25T09:03:00Z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6065BE20259847AF8595E71E613EE379_13</vt:lpwstr>
  </property>
</Properties>
</file>